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附件1：赴印度尼西亚进行纺织服装业及投资环境调研报名表</w:t>
      </w:r>
    </w:p>
    <w:p>
      <w:pPr>
        <w:jc w:val="left"/>
        <w:rPr>
          <w:rFonts w:ascii="仿宋" w:hAnsi="仿宋" w:eastAsia="仿宋"/>
          <w:b/>
          <w:sz w:val="36"/>
          <w:szCs w:val="36"/>
        </w:rPr>
      </w:pP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425"/>
        <w:gridCol w:w="421"/>
        <w:gridCol w:w="429"/>
        <w:gridCol w:w="567"/>
        <w:gridCol w:w="709"/>
        <w:gridCol w:w="1559"/>
        <w:gridCol w:w="142"/>
        <w:gridCol w:w="1276"/>
        <w:gridCol w:w="567"/>
        <w:gridCol w:w="425"/>
        <w:gridCol w:w="851"/>
        <w:gridCol w:w="141"/>
        <w:gridCol w:w="709"/>
        <w:gridCol w:w="709"/>
        <w:gridCol w:w="709"/>
        <w:gridCol w:w="708"/>
        <w:gridCol w:w="709"/>
        <w:gridCol w:w="201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947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公司名称（中文）</w:t>
            </w:r>
          </w:p>
        </w:tc>
        <w:tc>
          <w:tcPr>
            <w:tcW w:w="3264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公司地址（中文）</w:t>
            </w:r>
          </w:p>
        </w:tc>
        <w:tc>
          <w:tcPr>
            <w:tcW w:w="4252" w:type="dxa"/>
            <w:gridSpan w:val="7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邮编</w:t>
            </w:r>
          </w:p>
        </w:tc>
        <w:tc>
          <w:tcPr>
            <w:tcW w:w="2017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947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公司名称（英文）</w:t>
            </w:r>
          </w:p>
        </w:tc>
        <w:tc>
          <w:tcPr>
            <w:tcW w:w="3264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公司地址（英文）</w:t>
            </w:r>
          </w:p>
        </w:tc>
        <w:tc>
          <w:tcPr>
            <w:tcW w:w="4252" w:type="dxa"/>
            <w:gridSpan w:val="7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网址</w:t>
            </w:r>
          </w:p>
        </w:tc>
        <w:tc>
          <w:tcPr>
            <w:tcW w:w="2017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0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电话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传真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邮箱</w:t>
            </w:r>
          </w:p>
        </w:tc>
        <w:tc>
          <w:tcPr>
            <w:tcW w:w="2017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52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人员姓名</w:t>
            </w:r>
          </w:p>
        </w:tc>
        <w:tc>
          <w:tcPr>
            <w:tcW w:w="141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姓名拼音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（同护照）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护照号码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房间类型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航班舱位</w:t>
            </w:r>
          </w:p>
        </w:tc>
        <w:tc>
          <w:tcPr>
            <w:tcW w:w="272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手机号码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单间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标间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头等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公务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经济</w:t>
            </w:r>
          </w:p>
        </w:tc>
        <w:tc>
          <w:tcPr>
            <w:tcW w:w="272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2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526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726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526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726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26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726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19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</w:t>
            </w:r>
            <w:r>
              <w:rPr>
                <w:rFonts w:hint="eastAsia" w:ascii="仿宋" w:hAnsi="仿宋" w:eastAsia="仿宋"/>
                <w:sz w:val="24"/>
              </w:rPr>
              <w:t>此表请逐项认真填写，不可漏填；填写完毕请仔细检查，以免因错误影响办理出国手续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19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</w:t>
            </w:r>
            <w:r>
              <w:rPr>
                <w:rFonts w:eastAsia="仿宋"/>
                <w:sz w:val="24"/>
              </w:rPr>
              <w:t> </w:t>
            </w:r>
            <w:r>
              <w:rPr>
                <w:rFonts w:ascii="仿宋" w:hAnsi="仿宋" w:eastAsia="仿宋"/>
                <w:sz w:val="24"/>
              </w:rPr>
              <w:t>“</w:t>
            </w:r>
            <w:r>
              <w:rPr>
                <w:rFonts w:hint="eastAsia" w:ascii="仿宋" w:hAnsi="仿宋" w:eastAsia="仿宋"/>
                <w:sz w:val="24"/>
              </w:rPr>
              <w:t>姓名拼音</w:t>
            </w:r>
            <w:r>
              <w:rPr>
                <w:rFonts w:ascii="仿宋" w:hAnsi="仿宋" w:eastAsia="仿宋"/>
                <w:sz w:val="24"/>
              </w:rPr>
              <w:t>”</w:t>
            </w:r>
            <w:r>
              <w:rPr>
                <w:rFonts w:hint="eastAsia" w:ascii="仿宋" w:hAnsi="仿宋" w:eastAsia="仿宋"/>
                <w:sz w:val="24"/>
              </w:rPr>
              <w:t>栏中，多音字务必要与护照一致</w:t>
            </w:r>
            <w:r>
              <w:rPr>
                <w:rFonts w:ascii="仿宋" w:hAnsi="仿宋" w:eastAsia="仿宋"/>
                <w:sz w:val="24"/>
              </w:rPr>
              <w:t>;</w:t>
            </w:r>
            <w:r>
              <w:rPr>
                <w:rFonts w:hint="eastAsia" w:ascii="仿宋" w:hAnsi="仿宋" w:eastAsia="仿宋"/>
                <w:sz w:val="24"/>
              </w:rPr>
              <w:t>填表时请注意您护照是否过期；如暂无护照需办理，请在表中注明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19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3.</w:t>
            </w:r>
            <w:r>
              <w:rPr>
                <w:rFonts w:hint="eastAsia" w:ascii="仿宋" w:hAnsi="仿宋" w:eastAsia="仿宋"/>
                <w:sz w:val="24"/>
              </w:rPr>
              <w:t>此表经单位负责人签字并加盖公章后发邮件至：</w:t>
            </w:r>
            <w:r>
              <w:rPr>
                <w:rFonts w:ascii="仿宋" w:hAnsi="仿宋" w:eastAsia="仿宋"/>
                <w:sz w:val="24"/>
              </w:rPr>
              <w:t>ckia@163.com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联系人：涂然；联系电话：010-8522 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</w:rPr>
              <w:t>9455</w:t>
            </w:r>
          </w:p>
        </w:tc>
      </w:tr>
    </w:tbl>
    <w:p>
      <w:pPr>
        <w:spacing w:line="360" w:lineRule="auto"/>
        <w:jc w:val="left"/>
        <w:rPr>
          <w:rFonts w:ascii="仿宋" w:hAnsi="仿宋" w:eastAsia="仿宋" w:cs="Arial"/>
          <w:b/>
          <w:bCs/>
          <w:sz w:val="24"/>
        </w:rPr>
      </w:pPr>
      <w:r>
        <w:rPr>
          <w:rFonts w:ascii="仿宋" w:hAnsi="仿宋" w:eastAsia="仿宋" w:cs="Arial"/>
          <w:b/>
          <w:bCs/>
          <w:sz w:val="24"/>
        </w:rPr>
        <w:t>单位负责人签字：                           填表日期：                    单位公章：</w:t>
      </w:r>
    </w:p>
    <w:sectPr>
      <w:pgSz w:w="16839" w:h="11907" w:orient="landscape"/>
      <w:pgMar w:top="1588" w:right="2098" w:bottom="1474" w:left="1985" w:header="567" w:footer="1134" w:gutter="0"/>
      <w:cols w:space="368" w:num="1"/>
      <w:titlePg/>
      <w:docGrid w:type="lines" w:linePitch="51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NWJmYzc5MTVhOWMyZTg5ZDkzYTM0ZjY0NjJiOWEifQ=="/>
  </w:docVars>
  <w:rsids>
    <w:rsidRoot w:val="008F3253"/>
    <w:rsid w:val="006E499F"/>
    <w:rsid w:val="008F3253"/>
    <w:rsid w:val="0DAF2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291</Characters>
  <Lines>3</Lines>
  <Paragraphs>1</Paragraphs>
  <TotalTime>0</TotalTime>
  <ScaleCrop>false</ScaleCrop>
  <LinksUpToDate>false</LinksUpToDate>
  <CharactersWithSpaces>341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2023-04-14T02:34:00Z</dcterms:created>
  <dc:creator>金俊</dc:creator>
  <cp:lastModifiedBy>TTR</cp:lastModifiedBy>
  <dcterms:modified xsi:type="dcterms:W3CDTF">2023-04-14T02:39:54Z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458E9341DBA3435985748A01C4BC0107_13</vt:lpwstr>
  </property>
</Properties>
</file>